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AAD2CB" w14:textId="77777777" w:rsidR="008E73EC" w:rsidRPr="008E73EC" w:rsidRDefault="008E73EC" w:rsidP="009C1672">
      <w:pPr>
        <w:jc w:val="center"/>
        <w:rPr>
          <w:rFonts w:ascii="Arial" w:hAnsi="Arial" w:cs="Arial"/>
          <w:color w:val="222222"/>
          <w:sz w:val="36"/>
          <w:szCs w:val="36"/>
        </w:rPr>
      </w:pPr>
      <w:r w:rsidRPr="008E73EC">
        <w:rPr>
          <w:rFonts w:ascii="Arial" w:hAnsi="Arial" w:cs="Arial"/>
          <w:b/>
          <w:bCs/>
          <w:color w:val="E36C0A" w:themeColor="accent6" w:themeShade="BF"/>
          <w:sz w:val="36"/>
          <w:szCs w:val="36"/>
        </w:rPr>
        <w:t>Operation Groundswell</w:t>
      </w:r>
      <w:r w:rsidRPr="008E73EC">
        <w:rPr>
          <w:rFonts w:ascii="Arial" w:hAnsi="Arial" w:cs="Arial"/>
          <w:b/>
          <w:bCs/>
          <w:color w:val="F79646" w:themeColor="accent6"/>
          <w:sz w:val="36"/>
          <w:szCs w:val="36"/>
        </w:rPr>
        <w:t xml:space="preserve"> </w:t>
      </w:r>
      <w:r w:rsidRPr="008E73EC">
        <w:rPr>
          <w:rFonts w:ascii="Arial" w:hAnsi="Arial" w:cs="Arial"/>
          <w:b/>
          <w:bCs/>
          <w:color w:val="222222"/>
          <w:sz w:val="36"/>
          <w:szCs w:val="36"/>
        </w:rPr>
        <w:t xml:space="preserve">– </w:t>
      </w:r>
      <w:r w:rsidRPr="008E73EC">
        <w:rPr>
          <w:rFonts w:ascii="Arial" w:hAnsi="Arial" w:cs="Arial"/>
          <w:i/>
          <w:iCs/>
          <w:color w:val="222222"/>
          <w:sz w:val="36"/>
          <w:szCs w:val="36"/>
        </w:rPr>
        <w:t>Backpacking With a Purpose</w:t>
      </w:r>
    </w:p>
    <w:p w14:paraId="17659F06" w14:textId="77777777" w:rsid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</w:p>
    <w:p w14:paraId="30926486" w14:textId="77777777" w:rsid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</w:p>
    <w:p w14:paraId="7B273D1F" w14:textId="77777777" w:rsid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</w:p>
    <w:p w14:paraId="2B60C34D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color w:val="222222"/>
          <w:sz w:val="20"/>
          <w:szCs w:val="20"/>
        </w:rPr>
        <w:fldChar w:fldCharType="begin"/>
      </w:r>
      <w:r w:rsidRPr="008E73EC">
        <w:rPr>
          <w:rFonts w:ascii="Arial" w:hAnsi="Arial" w:cs="Arial"/>
          <w:color w:val="222222"/>
          <w:sz w:val="20"/>
          <w:szCs w:val="20"/>
        </w:rPr>
        <w:instrText xml:space="preserve"> HYPERLINK "http://www.operationgroundswell.com/students" \t "_blank" </w:instrText>
      </w:r>
      <w:r w:rsidRPr="008E73EC">
        <w:rPr>
          <w:rFonts w:ascii="Arial" w:hAnsi="Arial" w:cs="Arial"/>
          <w:color w:val="222222"/>
          <w:sz w:val="20"/>
          <w:szCs w:val="20"/>
        </w:rPr>
        <w:fldChar w:fldCharType="separate"/>
      </w:r>
      <w:r w:rsidRPr="008E73EC">
        <w:rPr>
          <w:rFonts w:ascii="Arial" w:hAnsi="Arial" w:cs="Arial"/>
          <w:color w:val="1155CC"/>
          <w:sz w:val="28"/>
          <w:szCs w:val="28"/>
          <w:u w:val="single"/>
        </w:rPr>
        <w:t>www.OperationGroundswell.com/students</w:t>
      </w:r>
      <w:r w:rsidRPr="008E73EC">
        <w:rPr>
          <w:rFonts w:ascii="Arial" w:hAnsi="Arial" w:cs="Arial"/>
          <w:color w:val="222222"/>
          <w:sz w:val="20"/>
          <w:szCs w:val="20"/>
        </w:rPr>
        <w:fldChar w:fldCharType="end"/>
      </w:r>
    </w:p>
    <w:p w14:paraId="3A313053" w14:textId="77777777" w:rsidR="008E73EC" w:rsidRDefault="008E73EC" w:rsidP="008E73EC">
      <w:pPr>
        <w:jc w:val="center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0C17A158" w14:textId="77777777" w:rsidR="008E73EC" w:rsidRDefault="008E73EC" w:rsidP="008E73EC">
      <w:pPr>
        <w:jc w:val="center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0195617F" w14:textId="77777777" w:rsidR="008E73EC" w:rsidRPr="008E73EC" w:rsidRDefault="008E73EC" w:rsidP="00103BE8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i/>
          <w:iCs/>
          <w:color w:val="222222"/>
          <w:sz w:val="20"/>
          <w:szCs w:val="20"/>
        </w:rPr>
        <w:t>“Five years later and it’s still the best thing I’ve ever done.” – Kali B. (West Africa 2007)</w:t>
      </w:r>
    </w:p>
    <w:p w14:paraId="5ACA0546" w14:textId="77777777" w:rsidR="008E73EC" w:rsidRPr="008E73EC" w:rsidRDefault="008E73EC" w:rsidP="008E73EC">
      <w:pPr>
        <w:rPr>
          <w:rFonts w:ascii="Arial" w:eastAsia="Times New Roman" w:hAnsi="Arial" w:cs="Arial"/>
          <w:color w:val="500050"/>
          <w:sz w:val="20"/>
          <w:szCs w:val="20"/>
        </w:rPr>
      </w:pPr>
      <w:r w:rsidRPr="008E73EC">
        <w:rPr>
          <w:rFonts w:ascii="Arial" w:eastAsia="Times New Roman" w:hAnsi="Arial" w:cs="Arial"/>
          <w:color w:val="222222"/>
          <w:sz w:val="20"/>
          <w:szCs w:val="20"/>
        </w:rPr>
        <w:br/>
        <w:t>Looking for an adventure this summer that will change the way you see the world?</w:t>
      </w:r>
      <w:r w:rsidRPr="008E73EC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8E73EC">
        <w:rPr>
          <w:rFonts w:ascii="Arial" w:eastAsia="Times New Roman" w:hAnsi="Arial" w:cs="Arial"/>
          <w:color w:val="222222"/>
          <w:sz w:val="20"/>
          <w:szCs w:val="20"/>
        </w:rPr>
        <w:br/>
        <w:t>We are a student-run, non-profit organization that takes young adults on backpacking programs all over the world. Our group-oriented trips combine volunteer work, cultural exchange and</w:t>
      </w:r>
      <w:r w:rsidRPr="008E73EC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r w:rsidRPr="008E73EC">
        <w:rPr>
          <w:rFonts w:ascii="Arial" w:eastAsia="Times New Roman" w:hAnsi="Arial" w:cs="Arial"/>
          <w:color w:val="222222"/>
          <w:sz w:val="20"/>
          <w:szCs w:val="20"/>
        </w:rPr>
        <w:t xml:space="preserve">off-the-beaten-path adventure. Our goal is to </w:t>
      </w:r>
      <w:r w:rsidRPr="008E73EC">
        <w:rPr>
          <w:rFonts w:ascii="Arial" w:eastAsia="Times New Roman" w:hAnsi="Arial" w:cs="Arial"/>
          <w:color w:val="500050"/>
          <w:sz w:val="20"/>
          <w:szCs w:val="20"/>
        </w:rPr>
        <w:fldChar w:fldCharType="begin"/>
      </w:r>
      <w:r w:rsidRPr="008E73EC">
        <w:rPr>
          <w:rFonts w:ascii="Arial" w:eastAsia="Times New Roman" w:hAnsi="Arial" w:cs="Arial"/>
          <w:color w:val="500050"/>
          <w:sz w:val="20"/>
          <w:szCs w:val="20"/>
        </w:rPr>
        <w:instrText xml:space="preserve"> HYPERLINK "http://www.operationgroundswell.com/students" \t "_blank" </w:instrText>
      </w:r>
      <w:r w:rsidRPr="008E73EC">
        <w:rPr>
          <w:rFonts w:ascii="Arial" w:eastAsia="Times New Roman" w:hAnsi="Arial" w:cs="Arial"/>
          <w:color w:val="500050"/>
          <w:sz w:val="20"/>
          <w:szCs w:val="20"/>
        </w:rPr>
        <w:fldChar w:fldCharType="separate"/>
      </w:r>
      <w:r w:rsidRPr="008E73EC">
        <w:rPr>
          <w:rFonts w:ascii="Arial" w:eastAsia="Times New Roman" w:hAnsi="Arial" w:cs="Arial"/>
          <w:color w:val="1155CC"/>
          <w:sz w:val="20"/>
          <w:szCs w:val="20"/>
          <w:u w:val="single"/>
        </w:rPr>
        <w:t>facilitate</w:t>
      </w:r>
      <w:r w:rsidRPr="008E73EC">
        <w:rPr>
          <w:rFonts w:ascii="Arial" w:eastAsia="Times New Roman" w:hAnsi="Arial" w:cs="Arial"/>
          <w:color w:val="500050"/>
          <w:sz w:val="20"/>
          <w:szCs w:val="20"/>
        </w:rPr>
        <w:fldChar w:fldCharType="end"/>
      </w:r>
      <w:r w:rsidRPr="008E73EC">
        <w:rPr>
          <w:rFonts w:ascii="Arial" w:eastAsia="Times New Roman" w:hAnsi="Arial" w:cs="Arial"/>
          <w:color w:val="222222"/>
          <w:sz w:val="20"/>
          <w:szCs w:val="20"/>
        </w:rPr>
        <w:t xml:space="preserve">, not manufacture, life-changing experiences. </w:t>
      </w:r>
      <w:r w:rsidRPr="008E73EC">
        <w:rPr>
          <w:rFonts w:ascii="Arial" w:eastAsia="Times New Roman" w:hAnsi="Arial" w:cs="Arial"/>
          <w:color w:val="222222"/>
          <w:sz w:val="20"/>
          <w:szCs w:val="20"/>
        </w:rPr>
        <w:br/>
      </w:r>
    </w:p>
    <w:p w14:paraId="13393ADB" w14:textId="77777777" w:rsidR="00103BE8" w:rsidRDefault="008E73EC" w:rsidP="009C1672">
      <w:pPr>
        <w:jc w:val="center"/>
        <w:rPr>
          <w:rFonts w:ascii="Arial" w:eastAsia="Times New Roman" w:hAnsi="Arial" w:cs="Arial"/>
          <w:color w:val="222222"/>
          <w:sz w:val="20"/>
          <w:szCs w:val="20"/>
        </w:rPr>
      </w:pPr>
      <w:r w:rsidRPr="008E73EC">
        <w:rPr>
          <w:rFonts w:ascii="Arial" w:eastAsia="Times New Roman" w:hAnsi="Arial" w:cs="Arial"/>
          <w:color w:val="222222"/>
          <w:sz w:val="20"/>
          <w:szCs w:val="20"/>
        </w:rPr>
        <w:t xml:space="preserve">We are currently seeking students who want to step outside the classroom and into the world. </w:t>
      </w:r>
    </w:p>
    <w:p w14:paraId="15939C22" w14:textId="77777777" w:rsidR="00103BE8" w:rsidRDefault="00103BE8" w:rsidP="009C1672">
      <w:pPr>
        <w:jc w:val="center"/>
        <w:rPr>
          <w:rFonts w:ascii="Arial" w:eastAsia="Times New Roman" w:hAnsi="Arial" w:cs="Arial"/>
          <w:color w:val="222222"/>
          <w:sz w:val="20"/>
          <w:szCs w:val="20"/>
        </w:rPr>
      </w:pPr>
    </w:p>
    <w:p w14:paraId="5AD97D25" w14:textId="77777777" w:rsidR="009C1672" w:rsidRPr="009C1672" w:rsidRDefault="009C1672" w:rsidP="009C1672">
      <w:pPr>
        <w:jc w:val="center"/>
        <w:rPr>
          <w:rFonts w:ascii="Times" w:eastAsia="Times New Roman" w:hAnsi="Times" w:cs="Times New Roman"/>
          <w:sz w:val="20"/>
          <w:szCs w:val="20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222222"/>
          <w:sz w:val="36"/>
          <w:szCs w:val="36"/>
          <w:shd w:val="clear" w:color="auto" w:fill="FFFFFF"/>
        </w:rPr>
        <w:t>INFO SESSION</w:t>
      </w:r>
      <w:r w:rsidRPr="009C1672">
        <w:rPr>
          <w:rFonts w:ascii="Arial" w:eastAsia="Times New Roman" w:hAnsi="Arial" w:cs="Arial"/>
          <w:b/>
          <w:bCs/>
          <w:color w:val="222222"/>
          <w:sz w:val="36"/>
          <w:szCs w:val="36"/>
          <w:shd w:val="clear" w:color="auto" w:fill="FFFFFF"/>
        </w:rPr>
        <w:t xml:space="preserve">: Wednesday November 23 @ 4:30 in the Environment 2 Building, </w:t>
      </w:r>
      <w:proofErr w:type="spellStart"/>
      <w:r w:rsidRPr="009C1672">
        <w:rPr>
          <w:rFonts w:ascii="Arial" w:eastAsia="Times New Roman" w:hAnsi="Arial" w:cs="Arial"/>
          <w:b/>
          <w:bCs/>
          <w:color w:val="222222"/>
          <w:sz w:val="36"/>
          <w:szCs w:val="36"/>
          <w:shd w:val="clear" w:color="auto" w:fill="FFFFFF"/>
        </w:rPr>
        <w:t>Rm</w:t>
      </w:r>
      <w:proofErr w:type="spellEnd"/>
      <w:r w:rsidRPr="009C1672">
        <w:rPr>
          <w:rFonts w:ascii="Arial" w:eastAsia="Times New Roman" w:hAnsi="Arial" w:cs="Arial"/>
          <w:b/>
          <w:bCs/>
          <w:color w:val="222222"/>
          <w:sz w:val="36"/>
          <w:szCs w:val="36"/>
          <w:shd w:val="clear" w:color="auto" w:fill="FFFFFF"/>
        </w:rPr>
        <w:t xml:space="preserve"> 2096</w:t>
      </w:r>
    </w:p>
    <w:p w14:paraId="64A2E881" w14:textId="77777777" w:rsidR="008E73EC" w:rsidRPr="008E73EC" w:rsidRDefault="008E73EC" w:rsidP="008E73EC">
      <w:pPr>
        <w:rPr>
          <w:rFonts w:ascii="Times" w:eastAsia="Times New Roman" w:hAnsi="Times" w:cs="Times New Roman"/>
          <w:sz w:val="20"/>
          <w:szCs w:val="20"/>
        </w:rPr>
      </w:pPr>
    </w:p>
    <w:p w14:paraId="58BE8490" w14:textId="77777777" w:rsidR="008E73EC" w:rsidRPr="008E73EC" w:rsidRDefault="008E73EC" w:rsidP="008E73EC">
      <w:pPr>
        <w:rPr>
          <w:rFonts w:ascii="Arial" w:eastAsia="Times New Roman" w:hAnsi="Arial" w:cs="Arial"/>
          <w:color w:val="500050"/>
          <w:sz w:val="20"/>
          <w:szCs w:val="20"/>
        </w:rPr>
      </w:pPr>
      <w:r w:rsidRPr="008E73EC">
        <w:rPr>
          <w:rFonts w:ascii="Arial" w:eastAsia="Times New Roman" w:hAnsi="Arial" w:cs="Arial"/>
          <w:color w:val="222222"/>
          <w:sz w:val="20"/>
          <w:szCs w:val="20"/>
        </w:rPr>
        <w:br/>
      </w:r>
    </w:p>
    <w:p w14:paraId="1FF07124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color w:val="222222"/>
          <w:sz w:val="20"/>
          <w:szCs w:val="20"/>
        </w:rPr>
        <w:t>Registration is now open for our 2012 spring and summer programs.</w:t>
      </w:r>
    </w:p>
    <w:p w14:paraId="663129F9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b/>
          <w:bCs/>
          <w:i/>
          <w:iCs/>
          <w:color w:val="943634"/>
          <w:sz w:val="20"/>
          <w:szCs w:val="20"/>
        </w:rPr>
        <w:t>Apply now online because spots fill up quickly.</w:t>
      </w:r>
    </w:p>
    <w:p w14:paraId="072422A2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b/>
          <w:bCs/>
          <w:color w:val="222222"/>
          <w:sz w:val="20"/>
          <w:szCs w:val="20"/>
        </w:rPr>
        <w:t>Haiti---Guatemala---Peru</w:t>
      </w:r>
    </w:p>
    <w:p w14:paraId="105146EB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b/>
          <w:bCs/>
          <w:color w:val="222222"/>
          <w:sz w:val="20"/>
          <w:szCs w:val="20"/>
        </w:rPr>
        <w:t>West Africa---East Africa---India</w:t>
      </w:r>
    </w:p>
    <w:p w14:paraId="191A6357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b/>
          <w:bCs/>
          <w:color w:val="222222"/>
          <w:sz w:val="20"/>
          <w:szCs w:val="20"/>
        </w:rPr>
        <w:t>Southeast Asia---Middle East</w:t>
      </w:r>
    </w:p>
    <w:p w14:paraId="2461BC66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b/>
          <w:bCs/>
          <w:color w:val="222222"/>
          <w:sz w:val="20"/>
          <w:szCs w:val="20"/>
        </w:rPr>
        <w:t>For videos, prices, dates, testimonials and more information, check out</w:t>
      </w:r>
    </w:p>
    <w:p w14:paraId="54856CF2" w14:textId="77777777" w:rsidR="008E73EC" w:rsidRP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  <w:r w:rsidRPr="008E73EC">
        <w:rPr>
          <w:rFonts w:ascii="Arial" w:hAnsi="Arial" w:cs="Arial"/>
          <w:color w:val="1155CC"/>
          <w:sz w:val="28"/>
          <w:szCs w:val="28"/>
        </w:rPr>
        <w:fldChar w:fldCharType="begin"/>
      </w:r>
      <w:r w:rsidRPr="008E73EC">
        <w:rPr>
          <w:rFonts w:ascii="Arial" w:hAnsi="Arial" w:cs="Arial"/>
          <w:color w:val="1155CC"/>
          <w:sz w:val="28"/>
          <w:szCs w:val="28"/>
        </w:rPr>
        <w:instrText xml:space="preserve"> HYPERLINK "http://www.operationgroundswell.com/students" \t "_blank" </w:instrText>
      </w:r>
      <w:r w:rsidRPr="008E73EC">
        <w:rPr>
          <w:rFonts w:ascii="Arial" w:hAnsi="Arial" w:cs="Arial"/>
          <w:color w:val="1155CC"/>
          <w:sz w:val="28"/>
          <w:szCs w:val="28"/>
        </w:rPr>
        <w:fldChar w:fldCharType="separate"/>
      </w:r>
      <w:r w:rsidRPr="008E73EC">
        <w:rPr>
          <w:rFonts w:ascii="Arial" w:hAnsi="Arial" w:cs="Arial"/>
          <w:color w:val="1155CC"/>
          <w:sz w:val="28"/>
          <w:szCs w:val="28"/>
          <w:u w:val="single"/>
        </w:rPr>
        <w:t>www.OperationGroundswell.com/students</w:t>
      </w:r>
      <w:r w:rsidRPr="008E73EC">
        <w:rPr>
          <w:rFonts w:ascii="Arial" w:hAnsi="Arial" w:cs="Arial"/>
          <w:color w:val="1155CC"/>
          <w:sz w:val="28"/>
          <w:szCs w:val="28"/>
        </w:rPr>
        <w:fldChar w:fldCharType="end"/>
      </w:r>
    </w:p>
    <w:p w14:paraId="1DB15C3A" w14:textId="77777777" w:rsidR="008E73EC" w:rsidRDefault="008E73EC" w:rsidP="008E73EC">
      <w:pPr>
        <w:jc w:val="center"/>
        <w:rPr>
          <w:rFonts w:ascii="Arial" w:hAnsi="Arial" w:cs="Arial"/>
          <w:color w:val="222222"/>
          <w:sz w:val="20"/>
          <w:szCs w:val="20"/>
        </w:rPr>
      </w:pPr>
    </w:p>
    <w:p w14:paraId="382BEE85" w14:textId="77777777" w:rsidR="008E73EC" w:rsidRPr="008E73EC" w:rsidRDefault="008E73EC" w:rsidP="008E73EC">
      <w:pPr>
        <w:rPr>
          <w:rFonts w:ascii="Times" w:eastAsia="Times New Roman" w:hAnsi="Times" w:cs="Times New Roman"/>
          <w:sz w:val="20"/>
          <w:szCs w:val="20"/>
        </w:rPr>
      </w:pPr>
      <w:r w:rsidRPr="008E73EC">
        <w:rPr>
          <w:rFonts w:ascii="Arial" w:eastAsia="Times New Roman" w:hAnsi="Arial" w:cs="Arial"/>
          <w:color w:val="222222"/>
          <w:sz w:val="20"/>
          <w:szCs w:val="20"/>
        </w:rPr>
        <w:t> </w:t>
      </w:r>
      <w:r>
        <w:rPr>
          <w:rFonts w:ascii="Times" w:eastAsia="Times New Roman" w:hAnsi="Times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76036130" wp14:editId="7AB463D9">
                <wp:extent cx="304800" cy="304800"/>
                <wp:effectExtent l="0" t="0" r="0" b="0"/>
                <wp:docPr id="2" name="AutoShape 3" descr="mail pic 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Description: mail pic 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5JnDwPsAAADhAQAAEwAA&#10;AAAAAAAAAAAAAAAAAAAAW0NvbnRlbnRfVHlwZXNdLnhtbFBLAQItABQABgAIAAAAIQA4/SH/1gAA&#10;AJQBAAALAAAAAAAAAAAAAAAAACwBAABfcmVscy8ucmVsc1BLAQItABQABgAIAAAAIQAZWTSnwQIA&#10;AM4FAAAOAAAAAAAAAAAAAAAAACs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  <w:r w:rsidR="009C1672">
        <w:rPr>
          <w:rFonts w:ascii="Times" w:eastAsia="Times New Roman" w:hAnsi="Times" w:cs="Times New Roman"/>
          <w:noProof/>
          <w:sz w:val="20"/>
          <w:szCs w:val="20"/>
        </w:rPr>
        <w:drawing>
          <wp:inline distT="0" distB="0" distL="0" distR="0" wp14:anchorId="75676DF2" wp14:editId="1BF1CF55">
            <wp:extent cx="5371520" cy="272454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 pic 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086" cy="272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A28CE" w14:textId="77777777" w:rsidR="008E73EC" w:rsidRPr="008E73EC" w:rsidRDefault="008E73EC" w:rsidP="008E73EC">
      <w:pPr>
        <w:rPr>
          <w:rFonts w:ascii="Times" w:eastAsia="Times New Roman" w:hAnsi="Times" w:cs="Times New Roman"/>
          <w:sz w:val="20"/>
          <w:szCs w:val="20"/>
        </w:rPr>
      </w:pPr>
      <w:r w:rsidRPr="008E73EC">
        <w:rPr>
          <w:rFonts w:ascii="Arial" w:eastAsia="Times New Roman" w:hAnsi="Arial" w:cs="Arial"/>
          <w:color w:val="222222"/>
          <w:sz w:val="20"/>
          <w:szCs w:val="20"/>
        </w:rPr>
        <w:lastRenderedPageBreak/>
        <w:t>   </w:t>
      </w:r>
      <w:r>
        <w:rPr>
          <w:rFonts w:ascii="Times" w:eastAsia="Times New Roman" w:hAnsi="Times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26ABB171" wp14:editId="23C3136B">
                <wp:extent cx="304800" cy="304800"/>
                <wp:effectExtent l="0" t="0" r="0" b="0"/>
                <wp:docPr id="3" name="AutoShape 5" descr="mail pic 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Description: mail pic 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5JnDwPsAAADhAQAAEwAA&#10;AAAAAAAAAAAAAAAAAAAAW0NvbnRlbnRfVHlwZXNdLnhtbFBLAQItABQABgAIAAAAIQA4/SH/1gAA&#10;AJQBAAALAAAAAAAAAAAAAAAAACwBAABfcmVscy8ucmVsc1BLAQItABQABgAIAAAAIQBvnNjRwQIA&#10;AM4FAAAOAAAAAAAAAAAAAAAAACs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14:paraId="6BAC1B0F" w14:textId="77777777" w:rsidR="008E73EC" w:rsidRPr="008E73EC" w:rsidRDefault="008E73EC" w:rsidP="008E73EC">
      <w:pPr>
        <w:rPr>
          <w:rFonts w:ascii="Arial" w:hAnsi="Arial" w:cs="Arial"/>
          <w:color w:val="222222"/>
          <w:sz w:val="20"/>
          <w:szCs w:val="20"/>
        </w:rPr>
      </w:pPr>
    </w:p>
    <w:p w14:paraId="4496FF71" w14:textId="77777777" w:rsidR="008E73EC" w:rsidRPr="008E73EC" w:rsidRDefault="008E73EC" w:rsidP="008E73EC">
      <w:pPr>
        <w:rPr>
          <w:rFonts w:ascii="Arial" w:eastAsia="Times New Roman" w:hAnsi="Arial" w:cs="Arial"/>
          <w:color w:val="222222"/>
          <w:sz w:val="20"/>
          <w:szCs w:val="20"/>
        </w:rPr>
      </w:pPr>
      <w:r w:rsidRPr="008E73EC">
        <w:rPr>
          <w:rFonts w:ascii="Arial" w:eastAsia="Times New Roman" w:hAnsi="Arial" w:cs="Arial"/>
          <w:color w:val="222222"/>
          <w:sz w:val="20"/>
          <w:szCs w:val="20"/>
        </w:rPr>
        <w:t>                                                  </w:t>
      </w:r>
      <w:r>
        <w:rPr>
          <w:rFonts w:ascii="Arial" w:eastAsia="Times New Roman" w:hAnsi="Arial" w:cs="Arial"/>
          <w:noProof/>
          <w:color w:val="222222"/>
          <w:sz w:val="20"/>
          <w:szCs w:val="20"/>
        </w:rPr>
        <mc:AlternateContent>
          <mc:Choice Requires="wps">
            <w:drawing>
              <wp:inline distT="0" distB="0" distL="0" distR="0" wp14:anchorId="0DCCC1C5" wp14:editId="03326A80">
                <wp:extent cx="304800" cy="304800"/>
                <wp:effectExtent l="0" t="0" r="0" b="0"/>
                <wp:docPr id="1" name="AutoShape 1" descr="mail pic 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mail pic 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4/SH/1gAAAJQB&#10;AAALAAAAAAAAAAAAAAAAACwBAABfcmVscy8ucmVsc1BLAQItABQABgAIAAAAIQBuSZBNvgIAAM4F&#10;AAAOAAAAAAAAAAAAAAAAACs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14:paraId="6FD26897" w14:textId="77777777" w:rsidR="005A236A" w:rsidRDefault="005A236A"/>
    <w:sectPr w:rsidR="005A236A" w:rsidSect="005A236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EC"/>
    <w:rsid w:val="00103BE8"/>
    <w:rsid w:val="005A236A"/>
    <w:rsid w:val="008E73EC"/>
    <w:rsid w:val="009C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2C26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73E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E73E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8E73EC"/>
  </w:style>
  <w:style w:type="character" w:customStyle="1" w:styleId="apple-converted-space">
    <w:name w:val="apple-converted-space"/>
    <w:basedOn w:val="DefaultParagraphFont"/>
    <w:rsid w:val="008E73EC"/>
  </w:style>
  <w:style w:type="paragraph" w:styleId="BalloonText">
    <w:name w:val="Balloon Text"/>
    <w:basedOn w:val="Normal"/>
    <w:link w:val="BalloonTextChar"/>
    <w:uiPriority w:val="99"/>
    <w:semiHidden/>
    <w:unhideWhenUsed/>
    <w:rsid w:val="008E73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3E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73E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E73E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8E73EC"/>
  </w:style>
  <w:style w:type="character" w:customStyle="1" w:styleId="apple-converted-space">
    <w:name w:val="apple-converted-space"/>
    <w:basedOn w:val="DefaultParagraphFont"/>
    <w:rsid w:val="008E73EC"/>
  </w:style>
  <w:style w:type="paragraph" w:styleId="BalloonText">
    <w:name w:val="Balloon Text"/>
    <w:basedOn w:val="Normal"/>
    <w:link w:val="BalloonTextChar"/>
    <w:uiPriority w:val="99"/>
    <w:semiHidden/>
    <w:unhideWhenUsed/>
    <w:rsid w:val="008E73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3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7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8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7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1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3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34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4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199</Words>
  <Characters>1136</Characters>
  <Application>Microsoft Macintosh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Wall</dc:creator>
  <cp:keywords/>
  <dc:description/>
  <cp:lastModifiedBy>Jay Wall</cp:lastModifiedBy>
  <cp:revision>2</cp:revision>
  <dcterms:created xsi:type="dcterms:W3CDTF">2011-11-16T19:34:00Z</dcterms:created>
  <dcterms:modified xsi:type="dcterms:W3CDTF">2011-11-18T14:44:00Z</dcterms:modified>
</cp:coreProperties>
</file>